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0C" w:rsidRPr="0044030C" w:rsidRDefault="0044030C" w:rsidP="0044030C">
      <w:pPr>
        <w:spacing w:after="240" w:line="240" w:lineRule="auto"/>
        <w:rPr>
          <w:rFonts w:ascii="Times New Roman" w:eastAsia="Times New Roman" w:hAnsi="Times New Roman" w:cs="Times New Roman"/>
          <w:sz w:val="24"/>
          <w:szCs w:val="24"/>
        </w:rPr>
      </w:pPr>
      <w:r w:rsidRPr="0044030C">
        <w:rPr>
          <w:rFonts w:ascii="Times New Roman" w:eastAsia="Times New Roman" w:hAnsi="Times New Roman" w:cs="Times New Roman"/>
          <w:b/>
          <w:bCs/>
          <w:sz w:val="24"/>
          <w:szCs w:val="24"/>
        </w:rPr>
        <w:t>27οΣυνέδριο Μελέτης Μεταβολισμού των Οστών | Hilton Athens | Υβριδική Διεξαγωγή | Εγγραφή | Διαμονή</w:t>
      </w:r>
      <w:r w:rsidRPr="0044030C">
        <w:rPr>
          <w:rFonts w:ascii="Times New Roman" w:eastAsia="Times New Roman" w:hAnsi="Times New Roman" w:cs="Times New Roman"/>
          <w:sz w:val="24"/>
          <w:szCs w:val="24"/>
        </w:rPr>
        <w:br/>
      </w:r>
      <w:r w:rsidRPr="0044030C">
        <w:rPr>
          <w:rFonts w:ascii="Times New Roman" w:eastAsia="Times New Roman" w:hAnsi="Times New Roman" w:cs="Times New Roman"/>
          <w:b/>
          <w:bCs/>
          <w:sz w:val="24"/>
          <w:szCs w:val="24"/>
        </w:rPr>
        <w:t>Απάντηση-Προς:</w:t>
      </w:r>
      <w:r w:rsidRPr="0044030C">
        <w:rPr>
          <w:rFonts w:ascii="Times New Roman" w:eastAsia="Times New Roman" w:hAnsi="Times New Roman" w:cs="Times New Roman"/>
          <w:sz w:val="24"/>
          <w:szCs w:val="24"/>
        </w:rPr>
        <w:t xml:space="preserve"> 27ο Πανελλήνιο Συνέδριο  EEMMO 2020 &lt;</w:t>
      </w:r>
      <w:hyperlink r:id="rId6" w:tgtFrame="_blank" w:history="1">
        <w:r w:rsidRPr="0044030C">
          <w:rPr>
            <w:rFonts w:ascii="Times New Roman" w:eastAsia="Times New Roman" w:hAnsi="Times New Roman" w:cs="Times New Roman"/>
            <w:color w:val="0000FF"/>
            <w:sz w:val="24"/>
            <w:szCs w:val="24"/>
            <w:u w:val="single"/>
          </w:rPr>
          <w:t>info@27eemmo.gr</w:t>
        </w:r>
      </w:hyperlink>
      <w:r w:rsidRPr="0044030C">
        <w:rPr>
          <w:rFonts w:ascii="Times New Roman" w:eastAsia="Times New Roman" w:hAnsi="Times New Roman" w:cs="Times New Roman"/>
          <w:sz w:val="24"/>
          <w:szCs w:val="24"/>
        </w:rPr>
        <w:t>&gt;</w:t>
      </w:r>
    </w:p>
    <w:tbl>
      <w:tblPr>
        <w:tblW w:w="5000" w:type="pct"/>
        <w:jc w:val="center"/>
        <w:shd w:val="clear" w:color="auto" w:fill="015B7D"/>
        <w:tblCellMar>
          <w:left w:w="0" w:type="dxa"/>
          <w:right w:w="0" w:type="dxa"/>
        </w:tblCellMar>
        <w:tblLook w:val="04A0" w:firstRow="1" w:lastRow="0" w:firstColumn="1" w:lastColumn="0" w:noHBand="0" w:noVBand="1"/>
      </w:tblPr>
      <w:tblGrid>
        <w:gridCol w:w="8606"/>
      </w:tblGrid>
      <w:tr w:rsidR="0044030C" w:rsidRPr="0044030C" w:rsidTr="0044030C">
        <w:trPr>
          <w:jc w:val="center"/>
        </w:trPr>
        <w:tc>
          <w:tcPr>
            <w:tcW w:w="5000" w:type="pct"/>
            <w:tcBorders>
              <w:top w:val="nil"/>
            </w:tcBorders>
            <w:shd w:val="clear" w:color="auto" w:fill="015B7D"/>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44030C" w:rsidRPr="0044030C">
              <w:trPr>
                <w:jc w:val="center"/>
              </w:trPr>
              <w:tc>
                <w:tcPr>
                  <w:tcW w:w="0" w:type="auto"/>
                  <w:tcBorders>
                    <w:top w:val="nil"/>
                    <w:bottom w:val="nil"/>
                  </w:tcBorders>
                  <w:shd w:val="clear" w:color="auto" w:fill="ABDA80"/>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jc w:val="center"/>
                                <w:rPr>
                                  <w:rFonts w:ascii="Verdana" w:eastAsia="Times New Roman" w:hAnsi="Verdana" w:cs="Times New Roman"/>
                                  <w:color w:val="FFFFFF"/>
                                  <w:sz w:val="18"/>
                                  <w:szCs w:val="18"/>
                                  <w:lang w:val="en-US"/>
                                </w:rPr>
                              </w:pPr>
                              <w:hyperlink r:id="rId7" w:tgtFrame="_blank" w:history="1">
                                <w:r w:rsidRPr="0044030C">
                                  <w:rPr>
                                    <w:rFonts w:ascii="Verdana" w:eastAsia="Times New Roman" w:hAnsi="Verdana" w:cs="Times New Roman"/>
                                    <w:color w:val="666666"/>
                                    <w:sz w:val="18"/>
                                    <w:szCs w:val="18"/>
                                    <w:u w:val="single"/>
                                    <w:lang w:val="en-US"/>
                                  </w:rPr>
                                  <w:t>View this email in your browser</w:t>
                                </w:r>
                              </w:hyperlink>
                              <w:r w:rsidRPr="0044030C">
                                <w:rPr>
                                  <w:rFonts w:ascii="Verdana" w:eastAsia="Times New Roman" w:hAnsi="Verdana" w:cs="Times New Roman"/>
                                  <w:color w:val="FFFFFF"/>
                                  <w:sz w:val="18"/>
                                  <w:szCs w:val="18"/>
                                  <w:lang w:val="en-US"/>
                                </w:rPr>
                                <w:t xml:space="preserve"> </w:t>
                              </w:r>
                            </w:p>
                          </w:tc>
                        </w:tr>
                      </w:tbl>
                      <w:p w:rsidR="0044030C" w:rsidRPr="0044030C" w:rsidRDefault="0044030C" w:rsidP="0044030C">
                        <w:pPr>
                          <w:spacing w:after="0" w:line="240" w:lineRule="auto"/>
                          <w:rPr>
                            <w:rFonts w:ascii="Times New Roman" w:eastAsia="Times New Roman" w:hAnsi="Times New Roman" w:cs="Times New Roman"/>
                            <w:sz w:val="24"/>
                            <w:szCs w:val="24"/>
                            <w:lang w:val="en-US"/>
                          </w:rPr>
                        </w:pPr>
                      </w:p>
                    </w:tc>
                  </w:tr>
                </w:tbl>
                <w:p w:rsidR="0044030C" w:rsidRPr="0044030C" w:rsidRDefault="0044030C" w:rsidP="0044030C">
                  <w:pPr>
                    <w:spacing w:after="0" w:line="240" w:lineRule="auto"/>
                    <w:rPr>
                      <w:rFonts w:ascii="Times New Roman" w:eastAsia="Times New Roman" w:hAnsi="Times New Roman" w:cs="Times New Roman"/>
                      <w:sz w:val="24"/>
                      <w:szCs w:val="24"/>
                      <w:lang w:val="en-US"/>
                    </w:rPr>
                  </w:pPr>
                </w:p>
              </w:tc>
            </w:tr>
            <w:tr w:rsidR="0044030C" w:rsidRPr="0044030C">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44030C" w:rsidRPr="0044030C">
                          <w:tc>
                            <w:tcPr>
                              <w:tcW w:w="0" w:type="auto"/>
                              <w:tcMar>
                                <w:top w:w="0" w:type="dxa"/>
                                <w:left w:w="135" w:type="dxa"/>
                                <w:bottom w:w="0" w:type="dxa"/>
                                <w:right w:w="135"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mc:AlternateContent>
                                  <mc:Choice Requires="wps">
                                    <w:drawing>
                                      <wp:inline distT="0" distB="0" distL="0" distR="0">
                                        <wp:extent cx="5369560" cy="5369560"/>
                                        <wp:effectExtent l="0" t="0" r="0" b="2540"/>
                                        <wp:docPr id="11" name="AutoShape 12" descr="blob:https://outlook.live.com/1d62898a-4099-472d-b959-df70d35a445f">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9560" cy="536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lob:https://outlook.live.com/1d62898a-4099-472d-b959-df70d35a445f" href="https://27eemmo.us17.list-manage.com/track/click?u=e32d81900520101036e1863a1&amp;id=3634873025&amp;e=356946e850" target="&quot;_blank&quot;" title="&quot;&quot;" style="width:422.8pt;height:4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" o:button="t" filled="f" stroked="f">
                                        <v:fill o:detectmouseclick="t"/>
                                        <o:lock v:ext="edit" aspectratio="t"/>
                                        <w10:anchorlock/>
                                      </v:rect>
                                    </w:pict>
                                  </mc:Fallback>
                                </mc:AlternateConten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036"/>
                        </w:tblGrid>
                        <w:tr w:rsidR="0044030C" w:rsidRPr="0044030C">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44030C" w:rsidRPr="0044030C">
                                <w:tc>
                                  <w:tcPr>
                                    <w:tcW w:w="0" w:type="auto"/>
                                    <w:hideMark/>
                                  </w:tcPr>
                                  <w:p w:rsidR="0044030C" w:rsidRPr="0044030C" w:rsidRDefault="0044030C" w:rsidP="0044030C">
                                    <w:pPr>
                                      <w:spacing w:after="0" w:line="240" w:lineRule="auto"/>
                                      <w:jc w:val="right"/>
                                      <w:rPr>
                                        <w:rFonts w:ascii="Times New Roman" w:eastAsia="Times New Roman" w:hAnsi="Times New Roman" w:cs="Times New Roman"/>
                                        <w:sz w:val="24"/>
                                        <w:szCs w:val="24"/>
                                      </w:rPr>
                                    </w:pPr>
                                    <w:r>
                                      <w:rPr>
                                        <w:noProof/>
                                      </w:rPr>
                                      <mc:AlternateContent>
                                        <mc:Choice Requires="wps">
                                          <w:drawing>
                                            <wp:inline distT="0" distB="0" distL="0" distR="0">
                                              <wp:extent cx="861060" cy="861060"/>
                                              <wp:effectExtent l="0" t="0" r="0" b="0"/>
                                              <wp:docPr id="10" name="AutoShape 13" descr="blob:https://outlook.live.com/13dedeb7-c33d-4a8b-848d-49b696e81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10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lob:https://outlook.live.com/13dedeb7-c33d-4a8b-848d-49b696e81152" style="width:67.8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" filled="f" stroked="f">
                                              <o:lock v:ext="edit" aspectratio="t"/>
                                              <w10:anchorlock/>
                                            </v:rect>
                                          </w:pict>
                                        </mc:Fallback>
                                      </mc:AlternateContent>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44030C" w:rsidRPr="0044030C">
                                <w:tc>
                                  <w:tcPr>
                                    <w:tcW w:w="0" w:type="auto"/>
                                    <w:hideMark/>
                                  </w:tcPr>
                                  <w:p w:rsidR="0044030C" w:rsidRPr="0044030C" w:rsidRDefault="0044030C" w:rsidP="0044030C">
                                    <w:pPr>
                                      <w:spacing w:after="0" w:line="300" w:lineRule="auto"/>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br/>
                                      <w:t xml:space="preserve">Ελληνική Εταιρεία Μελέτης </w:t>
                                    </w:r>
                                    <w:r w:rsidRPr="0044030C">
                                      <w:rPr>
                                        <w:rFonts w:ascii="Verdana" w:eastAsia="Times New Roman" w:hAnsi="Verdana" w:cs="Helvetica"/>
                                        <w:b/>
                                        <w:bCs/>
                                        <w:color w:val="202020"/>
                                        <w:kern w:val="36"/>
                                        <w:sz w:val="39"/>
                                        <w:szCs w:val="39"/>
                                      </w:rPr>
                                      <w:lastRenderedPageBreak/>
                                      <w:t>Μεταβολισμού των Oστών</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r w:rsidR="0044030C" w:rsidRPr="0044030C">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jc w:val="center"/>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lastRenderedPageBreak/>
                                <w:br/>
                                <w:t>Νέος Τόπος Διεξαγωγής</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24"/>
                                  <w:szCs w:val="24"/>
                                </w:rPr>
                                <w:br/>
                              </w:r>
                              <w:r w:rsidRPr="0044030C">
                                <w:rPr>
                                  <w:rFonts w:ascii="Helvetica" w:eastAsia="Times New Roman" w:hAnsi="Helvetica" w:cs="Helvetica"/>
                                  <w:color w:val="202020"/>
                                  <w:sz w:val="18"/>
                                  <w:szCs w:val="18"/>
                                </w:rPr>
                                <w:t>Αγαπητοί συνάδελφοι,</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 xml:space="preserve">Το Διοικητικό Συμβούλιο της Ελληνικής Εταιρείας Μελέτης Μεταβολισμού των Οστών (Ε.Ε.Μ.Μ.Ο. ) έχοντας ως βασική του προτεραιότητα την ασφάλεια και την υγεία των συμμετεχόντων, παρακολουθώντας καθημερινά τις εξελίξεις και λαμβάνοντας σοβαρά υπ’ όψιν τον δείκτη επικινδυνότητας που αυτή τη στιγμή είναι υψηλός στην πόλη των Ιωαννίνων, </w:t>
                              </w:r>
                              <w:r w:rsidRPr="0044030C">
                                <w:rPr>
                                  <w:rFonts w:ascii="Helvetica" w:eastAsia="Times New Roman" w:hAnsi="Helvetica" w:cs="Helvetica"/>
                                  <w:b/>
                                  <w:bCs/>
                                  <w:color w:val="202020"/>
                                  <w:sz w:val="18"/>
                                  <w:szCs w:val="18"/>
                                </w:rPr>
                                <w:t>αποφάσισε τη μεταφορά</w:t>
                              </w:r>
                              <w:r w:rsidRPr="0044030C">
                                <w:rPr>
                                  <w:rFonts w:ascii="Helvetica" w:eastAsia="Times New Roman" w:hAnsi="Helvetica" w:cs="Helvetica"/>
                                  <w:color w:val="202020"/>
                                  <w:sz w:val="18"/>
                                  <w:szCs w:val="18"/>
                                </w:rPr>
                                <w:t xml:space="preserve"> του </w:t>
                              </w:r>
                              <w:r w:rsidRPr="0044030C">
                                <w:rPr>
                                  <w:rFonts w:ascii="Helvetica" w:eastAsia="Times New Roman" w:hAnsi="Helvetica" w:cs="Helvetica"/>
                                  <w:b/>
                                  <w:bCs/>
                                  <w:color w:val="202020"/>
                                  <w:sz w:val="18"/>
                                  <w:szCs w:val="18"/>
                                </w:rPr>
                                <w:t>27ου Πανελληνίου Συνεδρίου</w:t>
                              </w:r>
                              <w:r w:rsidRPr="0044030C">
                                <w:rPr>
                                  <w:rFonts w:ascii="Helvetica" w:eastAsia="Times New Roman" w:hAnsi="Helvetica" w:cs="Helvetica"/>
                                  <w:color w:val="202020"/>
                                  <w:sz w:val="18"/>
                                  <w:szCs w:val="18"/>
                                </w:rPr>
                                <w:t xml:space="preserve">  στην </w:t>
                              </w:r>
                              <w:r w:rsidRPr="0044030C">
                                <w:rPr>
                                  <w:rFonts w:ascii="Helvetica" w:eastAsia="Times New Roman" w:hAnsi="Helvetica" w:cs="Helvetica"/>
                                  <w:b/>
                                  <w:bCs/>
                                  <w:color w:val="202020"/>
                                  <w:sz w:val="18"/>
                                  <w:szCs w:val="18"/>
                                </w:rPr>
                                <w:t>Αθήνα</w:t>
                              </w:r>
                              <w:r w:rsidRPr="0044030C">
                                <w:rPr>
                                  <w:rFonts w:ascii="Helvetica" w:eastAsia="Times New Roman" w:hAnsi="Helvetica" w:cs="Helvetica"/>
                                  <w:color w:val="202020"/>
                                  <w:sz w:val="18"/>
                                  <w:szCs w:val="18"/>
                                </w:rPr>
                                <w:t xml:space="preserve"> με την ήδη ανακοινωμένη υβριδική μορφή στις ίδιες ημερομηνίες διεξαγωγής, </w:t>
                              </w:r>
                              <w:r w:rsidRPr="0044030C">
                                <w:rPr>
                                  <w:rFonts w:ascii="Helvetica" w:eastAsia="Times New Roman" w:hAnsi="Helvetica" w:cs="Helvetica"/>
                                  <w:b/>
                                  <w:bCs/>
                                  <w:color w:val="202020"/>
                                  <w:sz w:val="18"/>
                                  <w:szCs w:val="18"/>
                                </w:rPr>
                                <w:t>6 έως 8 Νοεμβρίου 2020</w:t>
                              </w:r>
                              <w:r w:rsidRPr="0044030C">
                                <w:rPr>
                                  <w:rFonts w:ascii="Helvetica" w:eastAsia="Times New Roman" w:hAnsi="Helvetica" w:cs="Helvetica"/>
                                  <w:color w:val="202020"/>
                                  <w:sz w:val="18"/>
                                  <w:szCs w:val="18"/>
                                </w:rPr>
                                <w:t xml:space="preserve">.  Ο νέος χώρος διεξαγωγής είναι το συνεδριακό ξενοδοχείο </w:t>
                              </w:r>
                              <w:r w:rsidRPr="0044030C">
                                <w:rPr>
                                  <w:rFonts w:ascii="Helvetica" w:eastAsia="Times New Roman" w:hAnsi="Helvetica" w:cs="Helvetica"/>
                                  <w:b/>
                                  <w:bCs/>
                                  <w:color w:val="202020"/>
                                  <w:sz w:val="18"/>
                                  <w:szCs w:val="18"/>
                                </w:rPr>
                                <w:t>Hilton Athens</w:t>
                              </w:r>
                              <w:r w:rsidRPr="0044030C">
                                <w:rPr>
                                  <w:rFonts w:ascii="Helvetica" w:eastAsia="Times New Roman" w:hAnsi="Helvetica" w:cs="Helvetica"/>
                                  <w:color w:val="202020"/>
                                  <w:sz w:val="18"/>
                                  <w:szCs w:val="18"/>
                                </w:rPr>
                                <w:t>.</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Θεωρούμε ότι η επιλογή της Αθήνας αποτελεί την πιο ασφαλή λύση δεδομένων των συνθηκών καθώς ο χώρος διεξαγωγής πληροί και τηρεί όλα τα υγειονομικά πρωτόκολλα, η μετάβαση των συμμετεχόντων από την Περιφέρεια πραγματοποιείται με περισσότερες εναλλακτικές και παρ΄όλο που ο βαθμός επικινδυνότητας είναι εξίσου μεγάλος, η πιθανότητα ενός ακόμα lockdown στην πρωτεύουσα είναι ελπίζουμε απομακρυσμένος για το επόμενο χρονικό διάστημα.</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Το πρόγραμμα του Συνεδρίου, το οποίο διαμορφώθηκε με την επίγνωση των δυσχερειών που παρουσιάζονται σήμερα στην άσκηση της ιατρικής και στην ανάγκη για επιστημονική ενημέρωση στον καιρό της πανδημίας, παραμένει το ίδιο.  </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Η ενεργός συμμετοχή σας τόσο διά ζώσης όσο και διαδικτυακά είναι σημαντική για εμάς, ειδικά αυτή τη περίοδο που οι συνθήκες μας επιβάλλουν τη λήψη δύσκολων αποφάσεων.</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Προσδοκούμε να σας καλωσορίσουμε σε μία ακόμη γόνιμη επιστημονική συνάντηση.</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Με εκτίμηση,</w:t>
                              </w:r>
                              <w:r w:rsidRPr="0044030C">
                                <w:rPr>
                                  <w:rFonts w:ascii="Helvetica" w:eastAsia="Times New Roman" w:hAnsi="Helvetica" w:cs="Helvetica"/>
                                  <w:color w:val="202020"/>
                                  <w:sz w:val="18"/>
                                  <w:szCs w:val="18"/>
                                </w:rPr>
                                <w:br/>
                              </w:r>
                              <w:r w:rsidRPr="0044030C">
                                <w:rPr>
                                  <w:rFonts w:ascii="Helvetica" w:eastAsia="Times New Roman" w:hAnsi="Helvetica" w:cs="Helvetica"/>
                                  <w:b/>
                                  <w:bCs/>
                                  <w:color w:val="202020"/>
                                  <w:sz w:val="18"/>
                                  <w:szCs w:val="18"/>
                                </w:rPr>
                                <w:t>Μάκρας Πολυζώης</w:t>
                              </w:r>
                              <w:r w:rsidRPr="0044030C">
                                <w:rPr>
                                  <w:rFonts w:ascii="Helvetica" w:eastAsia="Times New Roman" w:hAnsi="Helvetica" w:cs="Helvetica"/>
                                  <w:color w:val="202020"/>
                                  <w:sz w:val="18"/>
                                  <w:szCs w:val="18"/>
                                </w:rPr>
                                <w:br/>
                                <w:t>Ενδοκρινολόγος</w:t>
                              </w:r>
                              <w:r w:rsidRPr="0044030C">
                                <w:rPr>
                                  <w:rFonts w:ascii="Helvetica" w:eastAsia="Times New Roman" w:hAnsi="Helvetica" w:cs="Helvetica"/>
                                  <w:color w:val="202020"/>
                                  <w:sz w:val="18"/>
                                  <w:szCs w:val="18"/>
                                </w:rPr>
                                <w:br/>
                                <w:t>Πρόεδρος Ε.Ε.Μ.Μ.Ο. 2019-2020</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44030C" w:rsidRPr="0044030C">
                          <w:tc>
                            <w:tcPr>
                              <w:tcW w:w="0" w:type="auto"/>
                              <w:tcMar>
                                <w:top w:w="0" w:type="dxa"/>
                                <w:left w:w="135" w:type="dxa"/>
                                <w:bottom w:w="0" w:type="dxa"/>
                                <w:right w:w="135"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mc:AlternateContent>
                                  <mc:Choice Requires="wps">
                                    <w:drawing>
                                      <wp:inline distT="0" distB="0" distL="0" distR="0">
                                        <wp:extent cx="499745" cy="499745"/>
                                        <wp:effectExtent l="0" t="0" r="0" b="0"/>
                                        <wp:docPr id="9" name="AutoShape 14" descr="blob:https://outlook.live.com/c33afba1-52fb-4e40-a6d9-59977dab8b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7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blob:https://outlook.live.com/c33afba1-52fb-4e40-a6d9-59977dab8bbe" style="width:39.3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" filled="f" stroked="f">
                                        <o:lock v:ext="edit" aspectratio="t"/>
                                        <w10:anchorlock/>
                                      </v:rect>
                                    </w:pict>
                                  </mc:Fallback>
                                </mc:AlternateConten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t>Εγγραφή στο Συνέδριο</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Στη νέα υβριδική μορφή του συνεδρίου μας, μπορείτε πλέον να παρευρεθείτε είτε με φυσική παρουσία ή μέσω διαδικτυακής παρακολούθησης.</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Για οποιαδήποτε από τις παραπάνω περιπτώσεις είναι απαραίτητη η εγγραφή σας στο συνέδριο προκειμένου να αποκτήσετε πρόσβαση σε αυτό είτε φυσικά είτε διαδικτυακά.</w:t>
                              </w:r>
                              <w:r w:rsidRPr="0044030C">
                                <w:rPr>
                                  <w:rFonts w:ascii="Helvetica" w:eastAsia="Times New Roman" w:hAnsi="Helvetica" w:cs="Helvetica"/>
                                  <w:color w:val="202020"/>
                                  <w:sz w:val="24"/>
                                  <w:szCs w:val="24"/>
                                </w:rPr>
                                <w:br/>
                                <w:t> </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270" w:type="dxa"/>
                          <w:right w:w="270" w:type="dxa"/>
                        </w:tcMar>
                        <w:hideMark/>
                      </w:tcPr>
                      <w:tbl>
                        <w:tblPr>
                          <w:tblW w:w="5000" w:type="pct"/>
                          <w:jc w:val="center"/>
                          <w:tblCellSpacing w:w="0" w:type="dxa"/>
                          <w:shd w:val="clear" w:color="auto" w:fill="015B7D"/>
                          <w:tblCellMar>
                            <w:left w:w="0" w:type="dxa"/>
                            <w:right w:w="0" w:type="dxa"/>
                          </w:tblCellMar>
                          <w:tblLook w:val="04A0" w:firstRow="1" w:lastRow="0" w:firstColumn="1" w:lastColumn="0" w:noHBand="0" w:noVBand="1"/>
                        </w:tblPr>
                        <w:tblGrid>
                          <w:gridCol w:w="7766"/>
                        </w:tblGrid>
                        <w:tr w:rsidR="0044030C" w:rsidRPr="0044030C">
                          <w:trPr>
                            <w:tblCellSpacing w:w="0" w:type="dxa"/>
                            <w:jc w:val="center"/>
                          </w:trPr>
                          <w:tc>
                            <w:tcPr>
                              <w:tcW w:w="0" w:type="auto"/>
                              <w:shd w:val="clear" w:color="auto" w:fill="015B7D"/>
                              <w:tcMar>
                                <w:top w:w="90" w:type="dxa"/>
                                <w:left w:w="90" w:type="dxa"/>
                                <w:bottom w:w="90" w:type="dxa"/>
                                <w:right w:w="90" w:type="dxa"/>
                              </w:tcMar>
                              <w:vAlign w:val="center"/>
                              <w:hideMark/>
                            </w:tcPr>
                            <w:p w:rsidR="0044030C" w:rsidRPr="0044030C" w:rsidRDefault="0044030C" w:rsidP="0044030C">
                              <w:pPr>
                                <w:spacing w:after="0" w:line="240" w:lineRule="auto"/>
                                <w:jc w:val="center"/>
                                <w:rPr>
                                  <w:rFonts w:ascii="Arial" w:eastAsia="Times New Roman" w:hAnsi="Arial" w:cs="Arial"/>
                                  <w:sz w:val="21"/>
                                  <w:szCs w:val="21"/>
                                </w:rPr>
                              </w:pPr>
                              <w:hyperlink r:id="rId9" w:tgtFrame="_blank" w:tooltip="Εγγραφή Φυσικής Παρουσίας" w:history="1">
                                <w:r w:rsidRPr="0044030C">
                                  <w:rPr>
                                    <w:rFonts w:ascii="Arial" w:eastAsia="Times New Roman" w:hAnsi="Arial" w:cs="Arial"/>
                                    <w:b/>
                                    <w:bCs/>
                                    <w:color w:val="FFFFFF"/>
                                    <w:sz w:val="21"/>
                                    <w:szCs w:val="21"/>
                                    <w:u w:val="single"/>
                                  </w:rPr>
                                  <w:t>Εγγραφή Φυσικής Παρουσίας</w:t>
                                </w:r>
                              </w:hyperlink>
                              <w:r w:rsidRPr="0044030C">
                                <w:rPr>
                                  <w:rFonts w:ascii="Arial" w:eastAsia="Times New Roman" w:hAnsi="Arial" w:cs="Arial"/>
                                  <w:sz w:val="21"/>
                                  <w:szCs w:val="21"/>
                                </w:rPr>
                                <w:t xml:space="preserve"> </w:t>
                              </w: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270" w:type="dxa"/>
                          <w:right w:w="270" w:type="dxa"/>
                        </w:tcMar>
                        <w:hideMark/>
                      </w:tcPr>
                      <w:tbl>
                        <w:tblPr>
                          <w:tblW w:w="5000" w:type="pct"/>
                          <w:jc w:val="center"/>
                          <w:tblCellSpacing w:w="0" w:type="dxa"/>
                          <w:shd w:val="clear" w:color="auto" w:fill="015B7D"/>
                          <w:tblCellMar>
                            <w:left w:w="0" w:type="dxa"/>
                            <w:right w:w="0" w:type="dxa"/>
                          </w:tblCellMar>
                          <w:tblLook w:val="04A0" w:firstRow="1" w:lastRow="0" w:firstColumn="1" w:lastColumn="0" w:noHBand="0" w:noVBand="1"/>
                        </w:tblPr>
                        <w:tblGrid>
                          <w:gridCol w:w="7766"/>
                        </w:tblGrid>
                        <w:tr w:rsidR="0044030C" w:rsidRPr="0044030C">
                          <w:trPr>
                            <w:tblCellSpacing w:w="0" w:type="dxa"/>
                            <w:jc w:val="center"/>
                          </w:trPr>
                          <w:tc>
                            <w:tcPr>
                              <w:tcW w:w="0" w:type="auto"/>
                              <w:shd w:val="clear" w:color="auto" w:fill="015B7D"/>
                              <w:tcMar>
                                <w:top w:w="90" w:type="dxa"/>
                                <w:left w:w="90" w:type="dxa"/>
                                <w:bottom w:w="90" w:type="dxa"/>
                                <w:right w:w="90" w:type="dxa"/>
                              </w:tcMar>
                              <w:vAlign w:val="center"/>
                              <w:hideMark/>
                            </w:tcPr>
                            <w:p w:rsidR="0044030C" w:rsidRPr="0044030C" w:rsidRDefault="0044030C" w:rsidP="0044030C">
                              <w:pPr>
                                <w:spacing w:after="0" w:line="240" w:lineRule="auto"/>
                                <w:jc w:val="center"/>
                                <w:rPr>
                                  <w:rFonts w:ascii="Arial" w:eastAsia="Times New Roman" w:hAnsi="Arial" w:cs="Arial"/>
                                  <w:sz w:val="21"/>
                                  <w:szCs w:val="21"/>
                                </w:rPr>
                              </w:pPr>
                              <w:hyperlink r:id="rId10" w:tgtFrame="_blank" w:tooltip="Εγγραφή Διαδικτυακής Παρακολούθησης" w:history="1">
                                <w:r w:rsidRPr="0044030C">
                                  <w:rPr>
                                    <w:rFonts w:ascii="Arial" w:eastAsia="Times New Roman" w:hAnsi="Arial" w:cs="Arial"/>
                                    <w:b/>
                                    <w:bCs/>
                                    <w:color w:val="FFFFFF"/>
                                    <w:sz w:val="21"/>
                                    <w:szCs w:val="21"/>
                                    <w:u w:val="single"/>
                                  </w:rPr>
                                  <w:t>Εγγραφή Διαδικτυακής Παρακολούθησης</w:t>
                                </w:r>
                              </w:hyperlink>
                              <w:r w:rsidRPr="0044030C">
                                <w:rPr>
                                  <w:rFonts w:ascii="Arial" w:eastAsia="Times New Roman" w:hAnsi="Arial" w:cs="Arial"/>
                                  <w:sz w:val="21"/>
                                  <w:szCs w:val="21"/>
                                </w:rPr>
                                <w:t xml:space="preserve"> </w:t>
                              </w: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t>Επιστημονικό Πρόγραμμα</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Για να δείτε το πρόγραμμα μπορείτε είτε να επισκεφθείτε την επίσημη ιστοσελίδα του συνεδρίου (</w:t>
                              </w:r>
                              <w:hyperlink r:id="rId11" w:tgtFrame="_blank" w:history="1">
                                <w:r w:rsidRPr="0044030C">
                                  <w:rPr>
                                    <w:rFonts w:ascii="Helvetica" w:eastAsia="Times New Roman" w:hAnsi="Helvetica" w:cs="Helvetica"/>
                                    <w:color w:val="007C89"/>
                                    <w:sz w:val="18"/>
                                    <w:szCs w:val="18"/>
                                    <w:u w:val="single"/>
                                  </w:rPr>
                                  <w:t>www.27eemmo.gr</w:t>
                                </w:r>
                              </w:hyperlink>
                              <w:r w:rsidRPr="0044030C">
                                <w:rPr>
                                  <w:rFonts w:ascii="Helvetica" w:eastAsia="Times New Roman" w:hAnsi="Helvetica" w:cs="Helvetica"/>
                                  <w:color w:val="202020"/>
                                  <w:sz w:val="18"/>
                                  <w:szCs w:val="18"/>
                                </w:rPr>
                                <w:t>) είτε να πατήσετε στο παρακάτω σύνδεσμο.</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270" w:type="dxa"/>
                          <w:right w:w="270" w:type="dxa"/>
                        </w:tcMar>
                        <w:hideMark/>
                      </w:tcPr>
                      <w:tbl>
                        <w:tblPr>
                          <w:tblW w:w="5000" w:type="pct"/>
                          <w:jc w:val="center"/>
                          <w:tblCellSpacing w:w="0" w:type="dxa"/>
                          <w:shd w:val="clear" w:color="auto" w:fill="015B7D"/>
                          <w:tblCellMar>
                            <w:left w:w="0" w:type="dxa"/>
                            <w:right w:w="0" w:type="dxa"/>
                          </w:tblCellMar>
                          <w:tblLook w:val="04A0" w:firstRow="1" w:lastRow="0" w:firstColumn="1" w:lastColumn="0" w:noHBand="0" w:noVBand="1"/>
                        </w:tblPr>
                        <w:tblGrid>
                          <w:gridCol w:w="7766"/>
                        </w:tblGrid>
                        <w:tr w:rsidR="0044030C" w:rsidRPr="0044030C">
                          <w:trPr>
                            <w:tblCellSpacing w:w="0" w:type="dxa"/>
                            <w:jc w:val="center"/>
                          </w:trPr>
                          <w:tc>
                            <w:tcPr>
                              <w:tcW w:w="0" w:type="auto"/>
                              <w:shd w:val="clear" w:color="auto" w:fill="015B7D"/>
                              <w:tcMar>
                                <w:top w:w="90" w:type="dxa"/>
                                <w:left w:w="90" w:type="dxa"/>
                                <w:bottom w:w="90" w:type="dxa"/>
                                <w:right w:w="90" w:type="dxa"/>
                              </w:tcMar>
                              <w:vAlign w:val="center"/>
                              <w:hideMark/>
                            </w:tcPr>
                            <w:p w:rsidR="0044030C" w:rsidRPr="0044030C" w:rsidRDefault="0044030C" w:rsidP="0044030C">
                              <w:pPr>
                                <w:spacing w:after="0" w:line="240" w:lineRule="auto"/>
                                <w:jc w:val="center"/>
                                <w:rPr>
                                  <w:rFonts w:ascii="Arial" w:eastAsia="Times New Roman" w:hAnsi="Arial" w:cs="Arial"/>
                                  <w:sz w:val="21"/>
                                  <w:szCs w:val="21"/>
                                </w:rPr>
                              </w:pPr>
                              <w:hyperlink r:id="rId12" w:tgtFrame="_blank" w:tooltip="Επιστημονικό Πρόγραμμα" w:history="1">
                                <w:r w:rsidRPr="0044030C">
                                  <w:rPr>
                                    <w:rFonts w:ascii="Arial" w:eastAsia="Times New Roman" w:hAnsi="Arial" w:cs="Arial"/>
                                    <w:b/>
                                    <w:bCs/>
                                    <w:color w:val="FFFFFF"/>
                                    <w:sz w:val="21"/>
                                    <w:szCs w:val="21"/>
                                    <w:u w:val="single"/>
                                  </w:rPr>
                                  <w:t>Επιστημονικό Πρόγραμμα</w:t>
                                </w:r>
                              </w:hyperlink>
                              <w:r w:rsidRPr="0044030C">
                                <w:rPr>
                                  <w:rFonts w:ascii="Arial" w:eastAsia="Times New Roman" w:hAnsi="Arial" w:cs="Arial"/>
                                  <w:sz w:val="21"/>
                                  <w:szCs w:val="21"/>
                                </w:rPr>
                                <w:t xml:space="preserve"> </w:t>
                              </w: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t>Πληροφορίες για τη διαδικτυακή παρακολούθηση</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Με τη νέα υβριδική μορφή το συνέδριο προσφέρει τη δυνατότητα στο σύνεδρο ( φυσικής παρουσίας ή διαδικτυακής) να παρακολουθήσει Online όλες τις εργασίες του συνεδρίου, αλλά και ενδιαφέροντα στιγμιότυπα που θα λάβουν χώρα κατά τη διάρκεια των ενδιάμεσων διαλειμμάτων, όπως διαδικτυακές συνομιλίες τόσο με τους συναδέλφους τους όσο και με τους Χορηγούς / Εκθέτες.</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p w:rsidR="0044030C" w:rsidRPr="0044030C" w:rsidRDefault="0044030C" w:rsidP="0044030C">
                              <w:pPr>
                                <w:spacing w:after="0" w:line="300" w:lineRule="auto"/>
                                <w:outlineLvl w:val="0"/>
                                <w:rPr>
                                  <w:rFonts w:ascii="Verdana" w:eastAsia="Times New Roman" w:hAnsi="Verdana" w:cs="Helvetica"/>
                                  <w:b/>
                                  <w:bCs/>
                                  <w:color w:val="202020"/>
                                  <w:kern w:val="36"/>
                                  <w:sz w:val="39"/>
                                  <w:szCs w:val="39"/>
                                </w:rPr>
                              </w:pPr>
                              <w:r w:rsidRPr="0044030C">
                                <w:rPr>
                                  <w:rFonts w:ascii="Verdana" w:eastAsia="Times New Roman" w:hAnsi="Verdana" w:cs="Helvetica"/>
                                  <w:b/>
                                  <w:bCs/>
                                  <w:color w:val="202020"/>
                                  <w:kern w:val="36"/>
                                  <w:sz w:val="39"/>
                                  <w:szCs w:val="39"/>
                                </w:rPr>
                                <w:t>Διαμονή</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 xml:space="preserve">Η εταιρεία οργάνωσης CONVIN Α.Ε, έχει εξασφαλίσει ένα σημαντικό αριθμό δωματίων για να εξυπηρετήσει τη διαμονή των συμμετεχόντων ιατρών και συνεργατών σας στο </w:t>
                              </w:r>
                              <w:r w:rsidRPr="0044030C">
                                <w:rPr>
                                  <w:rFonts w:ascii="Helvetica" w:eastAsia="Times New Roman" w:hAnsi="Helvetica" w:cs="Helvetica"/>
                                  <w:b/>
                                  <w:bCs/>
                                  <w:color w:val="202020"/>
                                  <w:sz w:val="18"/>
                                  <w:szCs w:val="18"/>
                                </w:rPr>
                                <w:t>Hilton Athens</w:t>
                              </w:r>
                              <w:r w:rsidRPr="0044030C">
                                <w:rPr>
                                  <w:rFonts w:ascii="Helvetica" w:eastAsia="Times New Roman" w:hAnsi="Helvetica" w:cs="Helvetica"/>
                                  <w:color w:val="202020"/>
                                  <w:sz w:val="18"/>
                                  <w:szCs w:val="18"/>
                                </w:rPr>
                                <w:t>.</w:t>
                              </w:r>
                              <w:r w:rsidRPr="0044030C">
                                <w:rPr>
                                  <w:rFonts w:ascii="Helvetica" w:eastAsia="Times New Roman" w:hAnsi="Helvetica" w:cs="Helvetica"/>
                                  <w:color w:val="202020"/>
                                  <w:sz w:val="18"/>
                                  <w:szCs w:val="18"/>
                                </w:rPr>
                                <w:br/>
                              </w:r>
                              <w:r w:rsidRPr="0044030C">
                                <w:rPr>
                                  <w:rFonts w:ascii="Helvetica" w:eastAsia="Times New Roman" w:hAnsi="Helvetica" w:cs="Helvetica"/>
                                  <w:color w:val="202020"/>
                                  <w:sz w:val="18"/>
                                  <w:szCs w:val="18"/>
                                </w:rPr>
                                <w:br/>
                                <w:t>Επίσης, ως ταξιδιωτικό γραφείο, η CONVIN Α.Ε. μπορεί να αναλάβει οποιαδήποτε άλλη τουριστική υπηρεσία τυχόν χρειαστείτε όπως:</w:t>
                              </w:r>
                            </w:p>
                            <w:p w:rsidR="0044030C" w:rsidRPr="0044030C" w:rsidRDefault="0044030C" w:rsidP="0044030C">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έκδοση αεροπορικών εισιτηρίων</w:t>
                              </w:r>
                            </w:p>
                            <w:p w:rsidR="0044030C" w:rsidRPr="0044030C" w:rsidRDefault="0044030C" w:rsidP="0044030C">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έκδοση ακτοπλοϊκών εισιτηρίων</w:t>
                              </w:r>
                            </w:p>
                            <w:p w:rsidR="0044030C" w:rsidRPr="0044030C" w:rsidRDefault="0044030C" w:rsidP="0044030C">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μεταφορές από και προς το αεροδρόμιο</w:t>
                              </w:r>
                            </w:p>
                            <w:p w:rsidR="0044030C" w:rsidRPr="0044030C" w:rsidRDefault="0044030C" w:rsidP="0044030C">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μεταφορές από και προς το ξενοδοχείο</w:t>
                              </w:r>
                            </w:p>
                            <w:p w:rsidR="0044030C" w:rsidRPr="0044030C" w:rsidRDefault="0044030C" w:rsidP="0044030C">
                              <w:pPr>
                                <w:spacing w:before="150" w:after="150" w:line="240" w:lineRule="auto"/>
                                <w:rPr>
                                  <w:rFonts w:ascii="Helvetica" w:eastAsia="Times New Roman" w:hAnsi="Helvetica" w:cs="Helvetica"/>
                                  <w:color w:val="202020"/>
                                  <w:sz w:val="24"/>
                                  <w:szCs w:val="24"/>
                                </w:rPr>
                              </w:pPr>
                              <w:r w:rsidRPr="0044030C">
                                <w:rPr>
                                  <w:rFonts w:ascii="Helvetica" w:eastAsia="Times New Roman" w:hAnsi="Helvetica" w:cs="Helvetica"/>
                                  <w:color w:val="202020"/>
                                  <w:sz w:val="18"/>
                                  <w:szCs w:val="18"/>
                                </w:rPr>
                                <w:t xml:space="preserve">Παρακαλούμε θερμά όπως ενημερώσετε για τις ανάγκες της εταιρείας σας σε δωμάτια και μετακινήσεις, αποστέλλοντας σχετικό e-mail στην ακόλουθη διεύθυνση: </w:t>
                              </w:r>
                              <w:hyperlink r:id="rId13" w:tgtFrame="_blank" w:history="1">
                                <w:r w:rsidRPr="0044030C">
                                  <w:rPr>
                                    <w:rFonts w:ascii="Helvetica" w:eastAsia="Times New Roman" w:hAnsi="Helvetica" w:cs="Helvetica"/>
                                    <w:color w:val="007C89"/>
                                    <w:sz w:val="18"/>
                                    <w:szCs w:val="18"/>
                                    <w:u w:val="single"/>
                                  </w:rPr>
                                  <w:t>registrations@27eemmo.gr</w:t>
                                </w:r>
                              </w:hyperlink>
                              <w:r w:rsidRPr="0044030C">
                                <w:rPr>
                                  <w:rFonts w:ascii="Helvetica" w:eastAsia="Times New Roman" w:hAnsi="Helvetica" w:cs="Helvetica"/>
                                  <w:color w:val="202020"/>
                                  <w:sz w:val="18"/>
                                  <w:szCs w:val="18"/>
                                </w:rPr>
                                <w:t>  </w: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270" w:type="dxa"/>
                          <w:right w:w="270" w:type="dxa"/>
                        </w:tcMar>
                        <w:hideMark/>
                      </w:tcPr>
                      <w:tbl>
                        <w:tblPr>
                          <w:tblW w:w="5000" w:type="pct"/>
                          <w:jc w:val="center"/>
                          <w:tblCellSpacing w:w="0" w:type="dxa"/>
                          <w:shd w:val="clear" w:color="auto" w:fill="015B7D"/>
                          <w:tblCellMar>
                            <w:left w:w="0" w:type="dxa"/>
                            <w:right w:w="0" w:type="dxa"/>
                          </w:tblCellMar>
                          <w:tblLook w:val="04A0" w:firstRow="1" w:lastRow="0" w:firstColumn="1" w:lastColumn="0" w:noHBand="0" w:noVBand="1"/>
                        </w:tblPr>
                        <w:tblGrid>
                          <w:gridCol w:w="7766"/>
                        </w:tblGrid>
                        <w:tr w:rsidR="0044030C" w:rsidRPr="0044030C">
                          <w:trPr>
                            <w:tblCellSpacing w:w="0" w:type="dxa"/>
                            <w:jc w:val="center"/>
                          </w:trPr>
                          <w:tc>
                            <w:tcPr>
                              <w:tcW w:w="0" w:type="auto"/>
                              <w:shd w:val="clear" w:color="auto" w:fill="015B7D"/>
                              <w:tcMar>
                                <w:top w:w="90" w:type="dxa"/>
                                <w:left w:w="90" w:type="dxa"/>
                                <w:bottom w:w="90" w:type="dxa"/>
                                <w:right w:w="90" w:type="dxa"/>
                              </w:tcMar>
                              <w:vAlign w:val="center"/>
                              <w:hideMark/>
                            </w:tcPr>
                            <w:p w:rsidR="0044030C" w:rsidRPr="0044030C" w:rsidRDefault="0044030C" w:rsidP="0044030C">
                              <w:pPr>
                                <w:spacing w:after="0" w:line="240" w:lineRule="auto"/>
                                <w:jc w:val="center"/>
                                <w:rPr>
                                  <w:rFonts w:ascii="Arial" w:eastAsia="Times New Roman" w:hAnsi="Arial" w:cs="Arial"/>
                                  <w:sz w:val="21"/>
                                  <w:szCs w:val="21"/>
                                </w:rPr>
                              </w:pPr>
                              <w:hyperlink r:id="rId14" w:tgtFrame="_blank" w:tooltip="Περισσότερες Πληροφορίες για Διαμονή" w:history="1">
                                <w:r w:rsidRPr="0044030C">
                                  <w:rPr>
                                    <w:rFonts w:ascii="Arial" w:eastAsia="Times New Roman" w:hAnsi="Arial" w:cs="Arial"/>
                                    <w:b/>
                                    <w:bCs/>
                                    <w:color w:val="FFFFFF"/>
                                    <w:sz w:val="21"/>
                                    <w:szCs w:val="21"/>
                                    <w:u w:val="single"/>
                                  </w:rPr>
                                  <w:t>Περισσότερες Πληροφορίες για Διαμονή</w:t>
                                </w:r>
                              </w:hyperlink>
                              <w:r w:rsidRPr="0044030C">
                                <w:rPr>
                                  <w:rFonts w:ascii="Arial" w:eastAsia="Times New Roman" w:hAnsi="Arial" w:cs="Arial"/>
                                  <w:sz w:val="21"/>
                                  <w:szCs w:val="21"/>
                                </w:rPr>
                                <w:t xml:space="preserve"> </w:t>
                              </w: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36"/>
                        </w:tblGrid>
                        <w:tr w:rsidR="0044030C" w:rsidRPr="0044030C">
                          <w:tc>
                            <w:tcPr>
                              <w:tcW w:w="8460" w:type="dxa"/>
                              <w:tcMar>
                                <w:top w:w="0" w:type="dxa"/>
                                <w:left w:w="135" w:type="dxa"/>
                                <w:bottom w:w="0" w:type="dxa"/>
                                <w:right w:w="135" w:type="dxa"/>
                              </w:tcMar>
                              <w:hideMark/>
                            </w:tcPr>
                            <w:p w:rsidR="0044030C" w:rsidRPr="0044030C" w:rsidRDefault="0044030C" w:rsidP="0044030C">
                              <w:pPr>
                                <w:spacing w:after="0" w:line="360" w:lineRule="auto"/>
                                <w:jc w:val="center"/>
                                <w:rPr>
                                  <w:rFonts w:ascii="Helvetica" w:eastAsia="Times New Roman" w:hAnsi="Helvetica" w:cs="Helvetica"/>
                                  <w:color w:val="202020"/>
                                  <w:sz w:val="24"/>
                                  <w:szCs w:val="24"/>
                                </w:rPr>
                              </w:pPr>
                              <w:r w:rsidRPr="0044030C">
                                <w:rPr>
                                  <w:rFonts w:ascii="Helvetica" w:eastAsia="Times New Roman" w:hAnsi="Helvetica" w:cs="Helvetica"/>
                                  <w:b/>
                                  <w:bCs/>
                                  <w:color w:val="202020"/>
                                  <w:sz w:val="24"/>
                                  <w:szCs w:val="24"/>
                                </w:rPr>
                                <w:t>Μέγας Χορηγός</w:t>
                              </w:r>
                              <w:r w:rsidRPr="0044030C">
                                <w:rPr>
                                  <w:rFonts w:ascii="Helvetica" w:eastAsia="Times New Roman" w:hAnsi="Helvetica" w:cs="Helvetica"/>
                                  <w:color w:val="202020"/>
                                  <w:sz w:val="24"/>
                                  <w:szCs w:val="24"/>
                                </w:rPr>
                                <w:br/>
                                <w:t> </w:t>
                              </w:r>
                            </w:p>
                          </w:tc>
                        </w:tr>
                        <w:tr w:rsidR="0044030C" w:rsidRPr="0044030C">
                          <w:tc>
                            <w:tcPr>
                              <w:tcW w:w="0" w:type="auto"/>
                              <w:tcMar>
                                <w:top w:w="135" w:type="dxa"/>
                                <w:left w:w="135" w:type="dxa"/>
                                <w:bottom w:w="0" w:type="dxa"/>
                                <w:right w:w="135"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w:lastRenderedPageBreak/>
                                <mc:AlternateContent>
                                  <mc:Choice Requires="wps">
                                    <w:drawing>
                                      <wp:inline distT="0" distB="0" distL="0" distR="0">
                                        <wp:extent cx="1424940" cy="1424940"/>
                                        <wp:effectExtent l="0" t="0" r="0" b="3810"/>
                                        <wp:docPr id="8" name="AutoShape 15" descr="blob:https://outlook.live.com/166a26b5-f4c3-4cd2-91b1-a195ac717952">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494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blob:https://outlook.live.com/166a26b5-f4c3-4cd2-91b1-a195ac717952" href="https://27eemmo.us17.list-manage.com/track/click?u=e32d81900520101036e1863a1&amp;id=0b1572cf15&amp;e=356946e850" target="&quot;_blank&quot;" title="&quot;&quot;" style="width:112.2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" o:button="t" filled="f" stroked="f">
                                        <v:fill o:detectmouseclick="t"/>
                                        <o:lock v:ext="edit" aspectratio="t"/>
                                        <w10:anchorlock/>
                                      </v:rect>
                                    </w:pict>
                                  </mc:Fallback>
                                </mc:AlternateConten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44030C" w:rsidRPr="0044030C">
                          <w:tc>
                            <w:tcPr>
                              <w:tcW w:w="0" w:type="auto"/>
                              <w:tcMar>
                                <w:top w:w="0" w:type="dxa"/>
                                <w:left w:w="135" w:type="dxa"/>
                                <w:bottom w:w="0" w:type="dxa"/>
                                <w:right w:w="135"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mc:AlternateContent>
                                  <mc:Choice Requires="wps">
                                    <w:drawing>
                                      <wp:inline distT="0" distB="0" distL="0" distR="0">
                                        <wp:extent cx="5369560" cy="5369560"/>
                                        <wp:effectExtent l="0" t="0" r="0" b="2540"/>
                                        <wp:docPr id="7" name="AutoShape 16" descr="blob:https://outlook.live.com/f32fcc80-1329-49db-aa98-eb8da69f6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9560" cy="536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blob:https://outlook.live.com/f32fcc80-1329-49db-aa98-eb8da69f6014" style="width:422.8pt;height:4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" filled="f" stroked="f">
                                        <o:lock v:ext="edit" aspectratio="t"/>
                                        <w10:anchorlock/>
                                      </v:rect>
                                    </w:pict>
                                  </mc:Fallback>
                                </mc:AlternateContent>
                              </w: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r w:rsidR="0044030C" w:rsidRPr="0044030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036"/>
                        </w:tblGrid>
                        <w:tr w:rsidR="0044030C" w:rsidRPr="0044030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766"/>
                              </w:tblGrid>
                              <w:tr w:rsidR="0044030C" w:rsidRPr="0044030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70"/>
                                    </w:tblGrid>
                                    <w:tr w:rsidR="0044030C" w:rsidRPr="0044030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44030C" w:rsidRPr="0044030C">
                                            <w:tc>
                                              <w:tcPr>
                                                <w:tcW w:w="0" w:type="auto"/>
                                                <w:tcMar>
                                                  <w:top w:w="0" w:type="dxa"/>
                                                  <w:left w:w="0" w:type="dxa"/>
                                                  <w:bottom w:w="135" w:type="dxa"/>
                                                  <w:right w:w="150"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w:lastRenderedPageBreak/>
                                                  <mc:AlternateContent>
                                                    <mc:Choice Requires="wps">
                                                      <w:drawing>
                                                        <wp:inline distT="0" distB="0" distL="0" distR="0">
                                                          <wp:extent cx="457200" cy="457200"/>
                                                          <wp:effectExtent l="0" t="0" r="0" b="0"/>
                                                          <wp:docPr id="6" name="AutoShape 17" descr="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Facebook" href="https://27eemmo.us17.list-manage.com/track/click?u=e32d81900520101036e1863a1&amp;id=735166490e&amp;e=356946e850" target="&quot;_blank&quot;"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" o:button="t" filled="f" stroked="f">
                                                          <v:fill o:detectmouseclick="t"/>
                                                          <o:lock v:ext="edit" aspectratio="t"/>
                                                          <w10:anchorlock/>
                                                        </v:rect>
                                                      </w:pict>
                                                    </mc:Fallback>
                                                  </mc:AlternateContent>
                                                </w:r>
                                              </w:p>
                                            </w:tc>
                                          </w:tr>
                                        </w:tbl>
                                        <w:p w:rsidR="0044030C" w:rsidRPr="0044030C" w:rsidRDefault="0044030C" w:rsidP="0044030C">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44030C" w:rsidRPr="0044030C">
                                            <w:tc>
                                              <w:tcPr>
                                                <w:tcW w:w="0" w:type="auto"/>
                                                <w:tcMar>
                                                  <w:top w:w="0" w:type="dxa"/>
                                                  <w:left w:w="0" w:type="dxa"/>
                                                  <w:bottom w:w="135" w:type="dxa"/>
                                                  <w:right w:w="0" w:type="dxa"/>
                                                </w:tcMar>
                                                <w:hideMark/>
                                              </w:tcPr>
                                              <w:p w:rsidR="0044030C" w:rsidRPr="0044030C" w:rsidRDefault="0044030C" w:rsidP="0044030C">
                                                <w:pPr>
                                                  <w:spacing w:after="0" w:line="240" w:lineRule="auto"/>
                                                  <w:jc w:val="center"/>
                                                  <w:rPr>
                                                    <w:rFonts w:ascii="Times New Roman" w:eastAsia="Times New Roman" w:hAnsi="Times New Roman" w:cs="Times New Roman"/>
                                                    <w:sz w:val="24"/>
                                                    <w:szCs w:val="24"/>
                                                  </w:rPr>
                                                </w:pPr>
                                                <w:r>
                                                  <w:rPr>
                                                    <w:noProof/>
                                                  </w:rPr>
                                                  <w:lastRenderedPageBreak/>
                                                  <mc:AlternateContent>
                                                    <mc:Choice Requires="wps">
                                                      <w:drawing>
                                                        <wp:inline distT="0" distB="0" distL="0" distR="0">
                                                          <wp:extent cx="457200" cy="457200"/>
                                                          <wp:effectExtent l="0" t="0" r="0" b="0"/>
                                                          <wp:docPr id="5" name="AutoShape 18" descr="Web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Website" href="https://27eemmo.us17.list-manage.com/track/click?u=e32d81900520101036e1863a1&amp;id=285f3bc43c&amp;e=356946e850" target="&quot;_blank&quot;"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" o:button="t" filled="f" stroked="f">
                                                          <v:fill o:detectmouseclick="t"/>
                                                          <o:lock v:ext="edit" aspectratio="t"/>
                                                          <w10:anchorlock/>
                                                        </v:rect>
                                                      </w:pict>
                                                    </mc:Fallback>
                                                  </mc:AlternateContent>
                                                </w: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766"/>
                              </w:tblGrid>
                              <w:tr w:rsidR="0044030C" w:rsidRPr="0044030C">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766"/>
                                    </w:tblGrid>
                                    <w:tr w:rsidR="0044030C" w:rsidRPr="0044030C">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r w:rsidRPr="0044030C">
                                                  <w:rPr>
                                                    <w:rFonts w:ascii="Times New Roman" w:eastAsia="Times New Roman" w:hAnsi="Times New Roman" w:cs="Times New Roman"/>
                                                    <w:b/>
                                                    <w:bCs/>
                                                    <w:sz w:val="17"/>
                                                    <w:szCs w:val="17"/>
                                                  </w:rPr>
                                                  <w:t>Εταιρεία Οργάνωσης Συνεδρίου</w:t>
                                                </w:r>
                                                <w:r w:rsidRPr="0044030C">
                                                  <w:rPr>
                                                    <w:rFonts w:ascii="Times New Roman" w:eastAsia="Times New Roman" w:hAnsi="Times New Roman" w:cs="Times New Roman"/>
                                                    <w:sz w:val="17"/>
                                                    <w:szCs w:val="17"/>
                                                  </w:rPr>
                                                  <w:br/>
                                                </w:r>
                                                <w:r w:rsidRPr="0044030C">
                                                  <w:rPr>
                                                    <w:rFonts w:ascii="Times New Roman" w:eastAsia="Times New Roman" w:hAnsi="Times New Roman" w:cs="Times New Roman"/>
                                                    <w:sz w:val="17"/>
                                                    <w:szCs w:val="17"/>
                                                  </w:rPr>
                                                  <w:br/>
                                                </w:r>
                                                <w:r>
                                                  <w:rPr>
                                                    <w:noProof/>
                                                  </w:rPr>
                                                  <mc:AlternateContent>
                                                    <mc:Choice Requires="wps">
                                                      <w:drawing>
                                                        <wp:inline distT="0" distB="0" distL="0" distR="0">
                                                          <wp:extent cx="1903095" cy="499745"/>
                                                          <wp:effectExtent l="0" t="0" r="0" b="0"/>
                                                          <wp:docPr id="4" name="x__x0000_i1025" descr="blob:https://outlook.live.com/0bf4302e-0c33-4195-b04e-f6eb0141b6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309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_x0000_i1025" o:spid="_x0000_s1026" alt="blob:https://outlook.live.com/0bf4302e-0c33-4195-b04e-f6eb0141b6eb" style="width:149.8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" filled="f" stroked="f">
                                                          <o:lock v:ext="edit" aspectratio="t"/>
                                                          <w10:anchorlock/>
                                                        </v:rect>
                                                      </w:pict>
                                                    </mc:Fallback>
                                                  </mc:AlternateContent>
                                                </w:r>
                                                <w:r w:rsidRPr="0044030C">
                                                  <w:rPr>
                                                    <w:rFonts w:ascii="Times New Roman" w:eastAsia="Times New Roman" w:hAnsi="Times New Roman" w:cs="Times New Roman"/>
                                                    <w:sz w:val="17"/>
                                                    <w:szCs w:val="17"/>
                                                  </w:rPr>
                                                  <w:br/>
                                                </w:r>
                                                <w:r w:rsidRPr="0044030C">
                                                  <w:rPr>
                                                    <w:rFonts w:ascii="Times New Roman" w:eastAsia="Times New Roman" w:hAnsi="Times New Roman" w:cs="Times New Roman"/>
                                                    <w:sz w:val="17"/>
                                                    <w:szCs w:val="17"/>
                                                  </w:rPr>
                                                  <w:br/>
                                                </w:r>
                                                <w:r w:rsidRPr="0044030C">
                                                  <w:rPr>
                                                    <w:rFonts w:ascii="Times New Roman" w:eastAsia="Times New Roman" w:hAnsi="Times New Roman" w:cs="Times New Roman"/>
                                                    <w:b/>
                                                    <w:bCs/>
                                                    <w:sz w:val="17"/>
                                                    <w:szCs w:val="17"/>
                                                  </w:rPr>
                                                  <w:t>CONVIN Α.Ε.</w:t>
                                                </w:r>
                                                <w:r w:rsidRPr="0044030C">
                                                  <w:rPr>
                                                    <w:rFonts w:ascii="Times New Roman" w:eastAsia="Times New Roman" w:hAnsi="Times New Roman" w:cs="Times New Roman"/>
                                                    <w:sz w:val="17"/>
                                                    <w:szCs w:val="17"/>
                                                  </w:rPr>
                                                  <w:br/>
                                                  <w:t>Κ. Βάρναλη 29, 15233, Χαλάνδρι</w:t>
                                                </w:r>
                                                <w:r w:rsidRPr="0044030C">
                                                  <w:rPr>
                                                    <w:rFonts w:ascii="Times New Roman" w:eastAsia="Times New Roman" w:hAnsi="Times New Roman" w:cs="Times New Roman"/>
                                                    <w:sz w:val="24"/>
                                                    <w:szCs w:val="24"/>
                                                  </w:rPr>
                                                  <w:br/>
                                                </w:r>
                                                <w:r>
                                                  <w:rPr>
                                                    <w:noProof/>
                                                  </w:rPr>
                                                  <mc:AlternateContent>
                                                    <mc:Choice Requires="wps">
                                                      <w:drawing>
                                                        <wp:inline distT="0" distB="0" distL="0" distR="0">
                                                          <wp:extent cx="138430" cy="138430"/>
                                                          <wp:effectExtent l="0" t="0" r="0" b="0"/>
                                                          <wp:docPr id="3" name="x__x0000_i1029" descr="blob:https://outlook.live.com/1d6580e8-7484-447b-9dd6-ad6cdfba6bf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_x0000_i1029" o:spid="_x0000_s1026" alt="blob:https://outlook.live.com/1d6580e8-7484-447b-9dd6-ad6cdfba6bf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" filled="f" stroked="f">
                                                          <o:lock v:ext="edit" aspectratio="t"/>
                                                          <w10:anchorlock/>
                                                        </v:rect>
                                                      </w:pict>
                                                    </mc:Fallback>
                                                  </mc:AlternateContent>
                                                </w:r>
                                                <w:hyperlink r:id="rId18" w:tgtFrame="_blank" w:history="1">
                                                  <w:r w:rsidRPr="0044030C">
                                                    <w:rPr>
                                                      <w:rFonts w:ascii="Times New Roman" w:eastAsia="Times New Roman" w:hAnsi="Times New Roman" w:cs="Times New Roman"/>
                                                      <w:color w:val="0000FF"/>
                                                      <w:sz w:val="24"/>
                                                      <w:szCs w:val="24"/>
                                                      <w:u w:val="single"/>
                                                    </w:rPr>
                                                    <w:t>www.convin.gr</w:t>
                                                  </w:r>
                                                </w:hyperlink>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Helvetica" w:eastAsia="Times New Roman" w:hAnsi="Helvetica" w:cs="Helvetica"/>
                                  <w:color w:val="656565"/>
                                  <w:sz w:val="18"/>
                                  <w:szCs w:val="18"/>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766"/>
                              </w:tblGrid>
                              <w:tr w:rsidR="0044030C" w:rsidRPr="0044030C">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766"/>
                                    </w:tblGrid>
                                    <w:tr w:rsidR="0044030C" w:rsidRPr="0044030C">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r w:rsidRPr="0044030C">
                                                  <w:rPr>
                                                    <w:rFonts w:ascii="Times New Roman" w:eastAsia="Times New Roman" w:hAnsi="Times New Roman" w:cs="Times New Roman"/>
                                                    <w:b/>
                                                    <w:bCs/>
                                                    <w:sz w:val="17"/>
                                                    <w:szCs w:val="17"/>
                                                  </w:rPr>
                                                  <w:t>Στοιχεία επικοινωνίας &amp; Ενημέρωσης Συνεδρίου</w:t>
                                                </w:r>
                                                <w:r w:rsidRPr="0044030C">
                                                  <w:rPr>
                                                    <w:rFonts w:ascii="Times New Roman" w:eastAsia="Times New Roman" w:hAnsi="Times New Roman" w:cs="Times New Roman"/>
                                                    <w:sz w:val="24"/>
                                                    <w:szCs w:val="24"/>
                                                  </w:rPr>
                                                  <w:br/>
                                                </w:r>
                                                <w:r w:rsidRPr="0044030C">
                                                  <w:rPr>
                                                    <w:rFonts w:ascii="Calibri" w:eastAsia="Times New Roman" w:hAnsi="Calibri" w:cs="Calibri"/>
                                                    <w:sz w:val="17"/>
                                                    <w:szCs w:val="17"/>
                                                  </w:rPr>
                                                  <w:t> </w:t>
                                                </w:r>
                                                <w:r>
                                                  <w:rPr>
                                                    <w:noProof/>
                                                  </w:rPr>
                                                  <mc:AlternateContent>
                                                    <mc:Choice Requires="wps">
                                                      <w:drawing>
                                                        <wp:inline distT="0" distB="0" distL="0" distR="0">
                                                          <wp:extent cx="138430" cy="138430"/>
                                                          <wp:effectExtent l="0" t="0" r="0" b="0"/>
                                                          <wp:docPr id="2" name="x__x0000_i1025" descr="blob:https://outlook.live.com/bf0b4ac9-b096-47a9-8df4-4e4dab906c7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_x0000_i1025" o:spid="_x0000_s1026" alt="blob:https://outlook.live.com/bf0b4ac9-b096-47a9-8df4-4e4dab906c7e"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" filled="f" stroked="f">
                                                          <o:lock v:ext="edit" aspectratio="t"/>
                                                          <w10:anchorlock/>
                                                        </v:rect>
                                                      </w:pict>
                                                    </mc:Fallback>
                                                  </mc:AlternateContent>
                                                </w:r>
                                                <w:r w:rsidRPr="0044030C">
                                                  <w:rPr>
                                                    <w:rFonts w:ascii="Calibri" w:eastAsia="Times New Roman" w:hAnsi="Calibri" w:cs="Calibri"/>
                                                    <w:sz w:val="17"/>
                                                    <w:szCs w:val="17"/>
                                                  </w:rPr>
                                                  <w:t xml:space="preserve"> </w:t>
                                                </w:r>
                                                <w:hyperlink r:id="rId19" w:tgtFrame="_blank" w:history="1">
                                                  <w:r w:rsidRPr="0044030C">
                                                    <w:rPr>
                                                      <w:rFonts w:ascii="Times New Roman" w:eastAsia="Times New Roman" w:hAnsi="Times New Roman" w:cs="Times New Roman"/>
                                                      <w:color w:val="0000FF"/>
                                                      <w:sz w:val="24"/>
                                                      <w:szCs w:val="24"/>
                                                      <w:u w:val="single"/>
                                                    </w:rPr>
                                                    <w:t>info@27eemmo.gr</w:t>
                                                  </w:r>
                                                </w:hyperlink>
                                                <w:r w:rsidRPr="0044030C">
                                                  <w:rPr>
                                                    <w:rFonts w:ascii="Calibri" w:eastAsia="Times New Roman" w:hAnsi="Calibri" w:cs="Calibri"/>
                                                    <w:sz w:val="17"/>
                                                    <w:szCs w:val="17"/>
                                                  </w:rPr>
                                                  <w:t xml:space="preserve"> </w:t>
                                                </w:r>
                                                <w:r>
                                                  <w:rPr>
                                                    <w:noProof/>
                                                  </w:rPr>
                                                  <mc:AlternateContent>
                                                    <mc:Choice Requires="wps">
                                                      <w:drawing>
                                                        <wp:inline distT="0" distB="0" distL="0" distR="0">
                                                          <wp:extent cx="138430" cy="138430"/>
                                                          <wp:effectExtent l="0" t="0" r="0" b="0"/>
                                                          <wp:docPr id="1" name="x__x0000_i1029" descr="blob:https://outlook.live.com/d63e89db-7025-4a75-aa09-8c073b734d8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_x0000_i1029" o:spid="_x0000_s1026" alt="blob:https://outlook.live.com/d63e89db-7025-4a75-aa09-8c073b734d8f"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" filled="f" stroked="f">
                                                          <o:lock v:ext="edit" aspectratio="t"/>
                                                          <w10:anchorlock/>
                                                        </v:rect>
                                                      </w:pict>
                                                    </mc:Fallback>
                                                  </mc:AlternateContent>
                                                </w:r>
                                                <w:hyperlink r:id="rId20" w:tgtFrame="_blank" w:history="1">
                                                  <w:r w:rsidRPr="0044030C">
                                                    <w:rPr>
                                                      <w:rFonts w:ascii="Times New Roman" w:eastAsia="Times New Roman" w:hAnsi="Times New Roman" w:cs="Times New Roman"/>
                                                      <w:color w:val="0000FF"/>
                                                      <w:sz w:val="24"/>
                                                      <w:szCs w:val="24"/>
                                                      <w:u w:val="single"/>
                                                    </w:rPr>
                                                    <w:t>www.27eemmo.gr</w:t>
                                                  </w:r>
                                                </w:hyperlink>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Helvetica" w:eastAsia="Times New Roman" w:hAnsi="Helvetica" w:cs="Helvetica"/>
                                  <w:color w:val="656565"/>
                                  <w:sz w:val="18"/>
                                  <w:szCs w:val="18"/>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44030C" w:rsidRPr="0044030C">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766"/>
                        </w:tblGrid>
                        <w:tr w:rsidR="0044030C" w:rsidRPr="0044030C">
                          <w:tc>
                            <w:tcPr>
                              <w:tcW w:w="0" w:type="auto"/>
                              <w:vAlign w:val="center"/>
                              <w:hideMark/>
                            </w:tcPr>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rPr>
                      <w:rFonts w:ascii="Times New Roman" w:eastAsia="Times New Roman" w:hAnsi="Times New Roman" w:cs="Times New Roman"/>
                      <w:sz w:val="24"/>
                      <w:szCs w:val="24"/>
                    </w:rPr>
                  </w:pPr>
                </w:p>
              </w:tc>
            </w:tr>
          </w:tbl>
          <w:p w:rsidR="0044030C" w:rsidRPr="0044030C" w:rsidRDefault="0044030C" w:rsidP="0044030C">
            <w:pPr>
              <w:spacing w:after="0" w:line="240" w:lineRule="auto"/>
              <w:jc w:val="center"/>
              <w:rPr>
                <w:rFonts w:ascii="Times New Roman" w:eastAsia="Times New Roman" w:hAnsi="Times New Roman" w:cs="Times New Roman"/>
                <w:sz w:val="24"/>
                <w:szCs w:val="24"/>
              </w:rPr>
            </w:pPr>
          </w:p>
        </w:tc>
      </w:tr>
    </w:tbl>
    <w:p w:rsidR="0044030C" w:rsidRPr="0044030C" w:rsidRDefault="0044030C" w:rsidP="0044030C">
      <w:pPr>
        <w:spacing w:after="100" w:line="240" w:lineRule="auto"/>
        <w:jc w:val="center"/>
        <w:rPr>
          <w:rFonts w:ascii="Times New Roman" w:eastAsia="Times New Roman" w:hAnsi="Times New Roman" w:cs="Times New Roman"/>
          <w:sz w:val="24"/>
          <w:szCs w:val="24"/>
        </w:rPr>
      </w:pPr>
    </w:p>
    <w:p w:rsidR="00106E10" w:rsidRPr="0044030C" w:rsidRDefault="00106E10">
      <w:pPr>
        <w:rPr>
          <w:sz w:val="24"/>
          <w:szCs w:val="24"/>
        </w:rPr>
      </w:pPr>
    </w:p>
    <w:sectPr w:rsidR="00106E10" w:rsidRPr="0044030C"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7FDD"/>
    <w:multiLevelType w:val="multilevel"/>
    <w:tmpl w:val="2DF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0C"/>
    <w:rsid w:val="00106E10"/>
    <w:rsid w:val="001A48E2"/>
    <w:rsid w:val="004403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3596">
      <w:bodyDiv w:val="1"/>
      <w:marLeft w:val="0"/>
      <w:marRight w:val="0"/>
      <w:marTop w:val="0"/>
      <w:marBottom w:val="0"/>
      <w:divBdr>
        <w:top w:val="none" w:sz="0" w:space="0" w:color="auto"/>
        <w:left w:val="none" w:sz="0" w:space="0" w:color="auto"/>
        <w:bottom w:val="none" w:sz="0" w:space="0" w:color="auto"/>
        <w:right w:val="none" w:sz="0" w:space="0" w:color="auto"/>
      </w:divBdr>
      <w:divsChild>
        <w:div w:id="15040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13103">
              <w:marLeft w:val="0"/>
              <w:marRight w:val="0"/>
              <w:marTop w:val="0"/>
              <w:marBottom w:val="0"/>
              <w:divBdr>
                <w:top w:val="none" w:sz="0" w:space="0" w:color="auto"/>
                <w:left w:val="none" w:sz="0" w:space="0" w:color="auto"/>
                <w:bottom w:val="none" w:sz="0" w:space="0" w:color="auto"/>
                <w:right w:val="none" w:sz="0" w:space="0" w:color="auto"/>
              </w:divBdr>
            </w:div>
          </w:divsChild>
        </w:div>
        <w:div w:id="1516336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7eemmo.us17.list-manage.com/track/click?u=e32d81900520101036e1863a1&amp;id=3634873025&amp;e=356946e850" TargetMode="External"/><Relationship Id="rId13" Type="http://schemas.openxmlformats.org/officeDocument/2006/relationships/hyperlink" Target="mailto:registrations@27eemmo.gr" TargetMode="External"/><Relationship Id="rId18" Type="http://schemas.openxmlformats.org/officeDocument/2006/relationships/hyperlink" Target="https://27eemmo.us17.list-manage.com/track/click?u=e32d81900520101036e1863a1&amp;id=9b0d00e2c4&amp;e=356946e85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ailchi.mp/3d504bbd0ca3/27-call-for-papers-welcome-letter-5096070?e=356946e850" TargetMode="External"/><Relationship Id="rId12" Type="http://schemas.openxmlformats.org/officeDocument/2006/relationships/hyperlink" Target="https://27eemmo.us17.list-manage.com/track/click?u=e32d81900520101036e1863a1&amp;id=b9c40b78e8&amp;e=356946e850" TargetMode="External"/><Relationship Id="rId17" Type="http://schemas.openxmlformats.org/officeDocument/2006/relationships/hyperlink" Target="https://27eemmo.us17.list-manage.com/track/click?u=e32d81900520101036e1863a1&amp;id=285f3bc43c&amp;e=356946e850" TargetMode="External"/><Relationship Id="rId2" Type="http://schemas.openxmlformats.org/officeDocument/2006/relationships/styles" Target="styles.xml"/><Relationship Id="rId16" Type="http://schemas.openxmlformats.org/officeDocument/2006/relationships/hyperlink" Target="https://27eemmo.us17.list-manage.com/track/click?u=e32d81900520101036e1863a1&amp;id=735166490e&amp;e=356946e850" TargetMode="External"/><Relationship Id="rId20" Type="http://schemas.openxmlformats.org/officeDocument/2006/relationships/hyperlink" Target="https://27eemmo.us17.list-manage.com/track/click?u=e32d81900520101036e1863a1&amp;id=7b05146af7&amp;e=356946e850" TargetMode="External"/><Relationship Id="rId1" Type="http://schemas.openxmlformats.org/officeDocument/2006/relationships/numbering" Target="numbering.xml"/><Relationship Id="rId6" Type="http://schemas.openxmlformats.org/officeDocument/2006/relationships/hyperlink" Target="mailto:info@27eemmo.gr" TargetMode="External"/><Relationship Id="rId11" Type="http://schemas.openxmlformats.org/officeDocument/2006/relationships/hyperlink" Target="https://27eemmo.us17.list-manage.com/track/click?u=e32d81900520101036e1863a1&amp;id=8383ea9dd6&amp;e=356946e850" TargetMode="External"/><Relationship Id="rId5" Type="http://schemas.openxmlformats.org/officeDocument/2006/relationships/webSettings" Target="webSettings.xml"/><Relationship Id="rId15" Type="http://schemas.openxmlformats.org/officeDocument/2006/relationships/hyperlink" Target="https://27eemmo.us17.list-manage.com/track/click?u=e32d81900520101036e1863a1&amp;id=0b1572cf15&amp;e=356946e850" TargetMode="External"/><Relationship Id="rId10" Type="http://schemas.openxmlformats.org/officeDocument/2006/relationships/hyperlink" Target="https://27eemmo.us17.list-manage.com/track/click?u=e32d81900520101036e1863a1&amp;id=84ee998d76&amp;e=356946e850" TargetMode="External"/><Relationship Id="rId19" Type="http://schemas.openxmlformats.org/officeDocument/2006/relationships/hyperlink" Target="mailto:info@27eemmo.gr" TargetMode="External"/><Relationship Id="rId4" Type="http://schemas.openxmlformats.org/officeDocument/2006/relationships/settings" Target="settings.xml"/><Relationship Id="rId9" Type="http://schemas.openxmlformats.org/officeDocument/2006/relationships/hyperlink" Target="https://27eemmo.us17.list-manage.com/track/click?u=e32d81900520101036e1863a1&amp;id=cc86c8938f&amp;e=356946e850" TargetMode="External"/><Relationship Id="rId14" Type="http://schemas.openxmlformats.org/officeDocument/2006/relationships/hyperlink" Target="https://27eemmo.us17.list-manage.com/track/click?u=e32d81900520101036e1863a1&amp;id=70dd355ee8&amp;e=356946e85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5</Pages>
  <Words>806</Words>
  <Characters>4356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2020-10-27T06:49:00Z</dcterms:created>
  <dcterms:modified xsi:type="dcterms:W3CDTF">2020-10-27T06:49:00Z</dcterms:modified>
</cp:coreProperties>
</file>